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28" w:lineRule="auto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pStyle w:val="12"/>
        <w:shd w:val="solid" w:color="FFFFFF" w:fill="auto"/>
        <w:autoSpaceDN w:val="0"/>
        <w:spacing w:line="528" w:lineRule="auto"/>
        <w:ind w:left="643" w:firstLine="0" w:firstLineChars="0"/>
        <w:rPr>
          <w:rFonts w:eastAsia="黑体"/>
          <w:sz w:val="32"/>
          <w:szCs w:val="32"/>
          <w:u w:val="single"/>
          <w:shd w:val="clear" w:color="auto" w:fill="FFFFFF"/>
        </w:rPr>
      </w:pPr>
      <w:r>
        <w:rPr>
          <w:rFonts w:hint="eastAsia" w:eastAsia="黑体"/>
          <w:bCs/>
          <w:color w:val="000000"/>
          <w:sz w:val="32"/>
          <w:szCs w:val="32"/>
          <w:shd w:val="clear" w:color="auto" w:fill="FFFFFF"/>
        </w:rPr>
        <w:t>一、进入面试人员名单</w:t>
      </w:r>
    </w:p>
    <w:tbl>
      <w:tblPr>
        <w:tblStyle w:val="8"/>
        <w:tblW w:w="78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134"/>
        <w:gridCol w:w="1134"/>
        <w:gridCol w:w="1984"/>
        <w:gridCol w:w="1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面试时间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三亚市邮政管理局主任科员以下（职位代码：</w:t>
            </w:r>
            <w:r>
              <w:rPr>
                <w:rFonts w:cs="宋体"/>
                <w:kern w:val="0"/>
                <w:szCs w:val="21"/>
              </w:rPr>
              <w:t>300110001001</w:t>
            </w:r>
            <w:r>
              <w:rPr>
                <w:rFonts w:hint="eastAsia" w:hAnsi="宋体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125.6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王俞蓓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17021115180506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2019</w:t>
            </w: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rFonts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rFonts w:cs="宋体"/>
                <w:kern w:val="0"/>
                <w:sz w:val="24"/>
                <w:szCs w:val="24"/>
              </w:rPr>
              <w:t>21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敏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17021401141528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易小杰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17024601031213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东部邮政管理局主任科员以下（职位代码：</w:t>
            </w:r>
            <w:r>
              <w:rPr>
                <w:rFonts w:cs="宋体"/>
                <w:kern w:val="0"/>
                <w:szCs w:val="21"/>
              </w:rPr>
              <w:t>300110002001</w:t>
            </w:r>
            <w:r>
              <w:rPr>
                <w:rFonts w:hint="eastAsia" w:hAnsi="宋体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118.9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于佳平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17023703101813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关泽洋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17022301120329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郑纯玉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17022301212922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eastAsia="仿宋_GB2312"/>
          <w:sz w:val="32"/>
          <w:szCs w:val="32"/>
          <w:shd w:val="clear" w:color="auto" w:fill="FFFFFF"/>
        </w:rPr>
      </w:pPr>
      <w:bookmarkStart w:id="1" w:name="_GoBack"/>
      <w:bookmarkEnd w:id="1"/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>
        <w:rPr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（单位）</w:t>
      </w:r>
      <w:r>
        <w:rPr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hint="eastAsia" w:eastAsia="仿宋_GB2312" w:cs="宋体"/>
          <w:kern w:val="0"/>
          <w:sz w:val="32"/>
          <w:szCs w:val="32"/>
        </w:rPr>
        <w:t>，公共科目笔试总成绩：</w:t>
      </w:r>
      <w:r>
        <w:rPr>
          <w:rFonts w:eastAsia="仿宋_GB2312" w:cs="宋体"/>
          <w:kern w:val="0"/>
          <w:sz w:val="32"/>
          <w:szCs w:val="32"/>
        </w:rPr>
        <w:t>XXXXX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姓名（扫描件需手写签名）：</w:t>
      </w:r>
      <w:r>
        <w:rPr>
          <w:rFonts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eastAsia="仿宋_GB2312" w:cs="宋体"/>
          <w:kern w:val="0"/>
          <w:sz w:val="32"/>
          <w:szCs w:val="32"/>
        </w:rPr>
        <w:t>XXXXXXXXX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签名（考生本人手写）：</w:t>
      </w:r>
      <w:r>
        <w:rPr>
          <w:rFonts w:eastAsia="仿宋_GB2312" w:cs="宋体"/>
          <w:kern w:val="0"/>
          <w:sz w:val="28"/>
          <w:szCs w:val="28"/>
        </w:rPr>
        <w:t xml:space="preserve">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t xml:space="preserve">  </w:t>
      </w: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/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宋体"/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</w:rPr>
        <w:t>待业证明</w:t>
      </w:r>
    </w:p>
    <w:p>
      <w:pPr>
        <w:spacing w:line="580" w:lineRule="exact"/>
        <w:ind w:firstLine="675" w:firstLineChars="200"/>
        <w:rPr>
          <w:rFonts w:ascii="宋体"/>
          <w:b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×××同志，性别，身份证号码为：××××，其户籍在××××，现系待业人员。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ascii="仿宋_GB2312" w:hAnsi="宋体" w:eastAsia="仿宋_GB2312"/>
          <w:bCs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ascii="仿宋_GB2312" w:hAnsi="宋体" w:eastAsia="仿宋_GB2312"/>
          <w:bCs/>
          <w:spacing w:val="8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15D0"/>
    <w:rsid w:val="00007C5A"/>
    <w:rsid w:val="00020BD2"/>
    <w:rsid w:val="00056B94"/>
    <w:rsid w:val="00057AED"/>
    <w:rsid w:val="0008529F"/>
    <w:rsid w:val="00094A16"/>
    <w:rsid w:val="000C19C4"/>
    <w:rsid w:val="000C3C26"/>
    <w:rsid w:val="000C75F9"/>
    <w:rsid w:val="001074C7"/>
    <w:rsid w:val="0016365B"/>
    <w:rsid w:val="001655B0"/>
    <w:rsid w:val="00172A27"/>
    <w:rsid w:val="001828BD"/>
    <w:rsid w:val="00195FDF"/>
    <w:rsid w:val="001B251C"/>
    <w:rsid w:val="001D7747"/>
    <w:rsid w:val="00213E18"/>
    <w:rsid w:val="002A07D5"/>
    <w:rsid w:val="002E43DA"/>
    <w:rsid w:val="00300A86"/>
    <w:rsid w:val="00303B7C"/>
    <w:rsid w:val="0030449D"/>
    <w:rsid w:val="0031097A"/>
    <w:rsid w:val="00340063"/>
    <w:rsid w:val="00375721"/>
    <w:rsid w:val="003916B8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415B75"/>
    <w:rsid w:val="004206E8"/>
    <w:rsid w:val="00440336"/>
    <w:rsid w:val="00460AE1"/>
    <w:rsid w:val="00466650"/>
    <w:rsid w:val="00480B0D"/>
    <w:rsid w:val="004C5817"/>
    <w:rsid w:val="004D3D9B"/>
    <w:rsid w:val="004E03FC"/>
    <w:rsid w:val="004E2921"/>
    <w:rsid w:val="005442CC"/>
    <w:rsid w:val="00554DBF"/>
    <w:rsid w:val="00567C34"/>
    <w:rsid w:val="0057636A"/>
    <w:rsid w:val="00580E96"/>
    <w:rsid w:val="00601436"/>
    <w:rsid w:val="00625D62"/>
    <w:rsid w:val="00634804"/>
    <w:rsid w:val="006412FB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661A8"/>
    <w:rsid w:val="00791A8A"/>
    <w:rsid w:val="007B0117"/>
    <w:rsid w:val="007E3C44"/>
    <w:rsid w:val="00802332"/>
    <w:rsid w:val="00826CAD"/>
    <w:rsid w:val="00832187"/>
    <w:rsid w:val="00894406"/>
    <w:rsid w:val="008A089D"/>
    <w:rsid w:val="008D0DE2"/>
    <w:rsid w:val="008F16BA"/>
    <w:rsid w:val="008F2DDD"/>
    <w:rsid w:val="008F5542"/>
    <w:rsid w:val="00930E27"/>
    <w:rsid w:val="009576E2"/>
    <w:rsid w:val="009635E1"/>
    <w:rsid w:val="00973123"/>
    <w:rsid w:val="00997777"/>
    <w:rsid w:val="009C19AF"/>
    <w:rsid w:val="00A51B9A"/>
    <w:rsid w:val="00A97841"/>
    <w:rsid w:val="00AB70A2"/>
    <w:rsid w:val="00AF7C7F"/>
    <w:rsid w:val="00B00FF7"/>
    <w:rsid w:val="00B603D3"/>
    <w:rsid w:val="00B621F9"/>
    <w:rsid w:val="00B645E0"/>
    <w:rsid w:val="00B71767"/>
    <w:rsid w:val="00B945A4"/>
    <w:rsid w:val="00BA119E"/>
    <w:rsid w:val="00BD19CA"/>
    <w:rsid w:val="00C30478"/>
    <w:rsid w:val="00C94F32"/>
    <w:rsid w:val="00C97F63"/>
    <w:rsid w:val="00CA12BF"/>
    <w:rsid w:val="00CA61C7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B51B0"/>
    <w:rsid w:val="00DB77EF"/>
    <w:rsid w:val="00DD11F8"/>
    <w:rsid w:val="00DE5DA3"/>
    <w:rsid w:val="00E02F8B"/>
    <w:rsid w:val="00E0583C"/>
    <w:rsid w:val="00E4080C"/>
    <w:rsid w:val="00E46372"/>
    <w:rsid w:val="00E52E76"/>
    <w:rsid w:val="00E73ED3"/>
    <w:rsid w:val="00E7612F"/>
    <w:rsid w:val="00EB5787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2993022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character" w:customStyle="1" w:styleId="9">
    <w:name w:val="正文文本缩进 Char"/>
    <w:link w:val="2"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0">
    <w:name w:val="页脚 Char"/>
    <w:link w:val="4"/>
    <w:locked/>
    <w:uiPriority w:val="99"/>
    <w:rPr>
      <w:rFonts w:cs="Times New Roman"/>
      <w:kern w:val="2"/>
      <w:sz w:val="18"/>
    </w:rPr>
  </w:style>
  <w:style w:type="character" w:customStyle="1" w:styleId="11">
    <w:name w:val="页眉 Char"/>
    <w:link w:val="5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414</Words>
  <Characters>2361</Characters>
  <Lines>19</Lines>
  <Paragraphs>5</Paragraphs>
  <TotalTime>319</TotalTime>
  <ScaleCrop>false</ScaleCrop>
  <LinksUpToDate>false</LinksUpToDate>
  <CharactersWithSpaces>2770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2015-03-27T07:18:00Z</dcterms:created>
  <dc:creator>微软中国</dc:creator>
  <cp:lastModifiedBy>向青釉</cp:lastModifiedBy>
  <cp:lastPrinted>2019-01-21T06:20:00Z</cp:lastPrinted>
  <dcterms:modified xsi:type="dcterms:W3CDTF">2019-01-29T12:06:42Z</dcterms:modified>
  <dc:title>人力资源和社会保障部机关2015年录用公务员面试公告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